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D1BD" w14:textId="5BAD956A" w:rsidR="004023FC" w:rsidRDefault="004023FC" w:rsidP="00BC51D1">
      <w:pPr>
        <w:spacing w:after="160" w:line="259" w:lineRule="auto"/>
        <w:jc w:val="left"/>
      </w:pPr>
    </w:p>
    <w:p w14:paraId="76C3010B" w14:textId="097AA5F1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>Załącznik nr</w:t>
      </w:r>
      <w:r w:rsidR="00BC51D1">
        <w:rPr>
          <w:b/>
          <w:i/>
        </w:rPr>
        <w:t xml:space="preserve"> 1 – Formularz oferty – Część 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3624F682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0BFF4E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14E140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7B62147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7CB842F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43ED016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65C7F65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55904CDC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BE187D7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311A3EE" w14:textId="77777777" w:rsidR="00642E4F" w:rsidRDefault="00642E4F" w:rsidP="00642E4F">
      <w:pPr>
        <w:jc w:val="center"/>
      </w:pPr>
    </w:p>
    <w:p w14:paraId="16CABEF9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7B0D244E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4236B9F9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48896630" w14:textId="542B69DC" w:rsidR="00642E4F" w:rsidRDefault="00BC51D1" w:rsidP="00642E4F">
      <w:pPr>
        <w:jc w:val="center"/>
        <w:rPr>
          <w:b/>
        </w:rPr>
      </w:pPr>
      <w:r>
        <w:rPr>
          <w:b/>
        </w:rPr>
        <w:t>CZĘŚĆ I</w:t>
      </w:r>
      <w:r w:rsidR="00642E4F">
        <w:rPr>
          <w:b/>
        </w:rPr>
        <w:t xml:space="preserve"> – </w:t>
      </w:r>
      <w:r w:rsidR="00642E4F" w:rsidRPr="00642E4F">
        <w:rPr>
          <w:b/>
        </w:rPr>
        <w:t>Dostawa gazoszczelnego amfiteatru (mobilnej kopuły ze sceną), wykonanego z materiału PCV</w:t>
      </w:r>
    </w:p>
    <w:p w14:paraId="5A222C62" w14:textId="434CA4B0" w:rsidR="00642E4F" w:rsidRDefault="00642E4F" w:rsidP="00642E4F">
      <w:r w:rsidRPr="009172BE">
        <w:t xml:space="preserve">ogłoszonym w Biuletynie Zamówień Publicznych Nr </w:t>
      </w:r>
      <w:r w:rsidR="004212D1">
        <w:t>593393</w:t>
      </w:r>
      <w:r w:rsidR="00AA6230" w:rsidRPr="00AA6230">
        <w:t xml:space="preserve"> z </w:t>
      </w:r>
      <w:r w:rsidR="00AA6230" w:rsidRPr="009172BE">
        <w:t xml:space="preserve">dnia </w:t>
      </w:r>
      <w:r w:rsidR="004212D1">
        <w:t>09-09-2019 r.</w:t>
      </w:r>
      <w:r w:rsidRPr="009172BE">
        <w:t xml:space="preserve"> oraz na stronie internetowej zamawiającego </w:t>
      </w:r>
      <w:hyperlink r:id="rId9" w:history="1">
        <w:r w:rsidR="000E20D3" w:rsidRPr="00A31EA9">
          <w:rPr>
            <w:rStyle w:val="Hipercze"/>
          </w:rPr>
          <w:t>http://bip.mzgok.konin.pl</w:t>
        </w:r>
      </w:hyperlink>
      <w:r w:rsidR="000E20D3">
        <w:t xml:space="preserve"> </w:t>
      </w:r>
      <w:r w:rsidRPr="009172BE">
        <w:t>w siedzibie zamawiającego w miejscu publicznie dostępnym – tablica ogłoszeń</w:t>
      </w:r>
      <w:r>
        <w:t>.</w:t>
      </w:r>
    </w:p>
    <w:p w14:paraId="6C0D897C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3403F7F4" w14:textId="77777777" w:rsidR="008746DC" w:rsidRPr="008746DC" w:rsidRDefault="008746DC" w:rsidP="008746DC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3F766B41" w14:textId="6F040460" w:rsidR="00642E4F" w:rsidRPr="003C701F" w:rsidRDefault="00642E4F" w:rsidP="009C32FE">
      <w:pPr>
        <w:pStyle w:val="Akapitzlist"/>
        <w:numPr>
          <w:ilvl w:val="0"/>
          <w:numId w:val="1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3CFD7ED9" w14:textId="4CEEDA28" w:rsidR="00642E4F" w:rsidRPr="009172BE" w:rsidRDefault="00642E4F" w:rsidP="00642E4F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</w:t>
      </w:r>
      <w:r w:rsidR="00BC51D1">
        <w:t xml:space="preserve"> obowiązku podatkowego, zgodnie </w:t>
      </w:r>
      <w:r>
        <w:t>z przepisami o podatku od towarów i usług</w:t>
      </w:r>
    </w:p>
    <w:p w14:paraId="63F81A54" w14:textId="77777777" w:rsidR="00642E4F" w:rsidRDefault="00642E4F" w:rsidP="00642E4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1BA453F9" w14:textId="0A364888" w:rsidR="00BC51D1" w:rsidRPr="00BC51D1" w:rsidRDefault="00642E4F" w:rsidP="00BC51D1">
      <w:pPr>
        <w:pStyle w:val="Akapitzlist"/>
        <w:rPr>
          <w:i/>
          <w:u w:val="single"/>
        </w:rPr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  <w:r w:rsidR="00BC51D1" w:rsidRPr="00BC51D1">
        <w:rPr>
          <w:rFonts w:ascii="Times New Roman" w:eastAsia="Times New Roman" w:hAnsi="Times New Roman" w:cs="Times New Roman"/>
          <w:i/>
          <w:sz w:val="22"/>
          <w:lang w:eastAsia="pl-PL"/>
        </w:rPr>
        <w:t xml:space="preserve"> </w:t>
      </w:r>
      <w:r w:rsidR="00BC51D1" w:rsidRPr="00BC51D1">
        <w:rPr>
          <w:i/>
          <w:u w:val="single"/>
        </w:rPr>
        <w:t>Jeżeli wybór oferty nie będzie prowadzić do powstania u Zamawiającego obowiązku podatkowego, Wykonawca nie ma obowiązku wypełniać pkt 2a.</w:t>
      </w:r>
    </w:p>
    <w:p w14:paraId="4D1B3F02" w14:textId="13C71B46" w:rsidR="00642E4F" w:rsidRPr="009172BE" w:rsidRDefault="00642E4F" w:rsidP="00642E4F">
      <w:pPr>
        <w:pStyle w:val="Akapitzlist"/>
      </w:pPr>
    </w:p>
    <w:p w14:paraId="0D10CB30" w14:textId="77777777" w:rsidR="008746DC" w:rsidRPr="00BC51D1" w:rsidRDefault="008746DC" w:rsidP="008746DC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294D16FB" w14:textId="646F57D3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0D775A34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36CC2727" w14:textId="07EFCF86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5106C7BA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0C290C21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5FF6230D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00AB9E8A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52EDCE6D" w14:textId="77777777" w:rsidR="00642E4F" w:rsidRPr="009172BE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08151194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2B5021E0" w14:textId="77777777" w:rsidR="00642E4F" w:rsidRDefault="00DF4FC3" w:rsidP="00642E4F">
      <w:pPr>
        <w:pStyle w:val="Akapitzlist"/>
      </w:pPr>
      <w:sdt>
        <w:sdt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3C305050" w14:textId="77777777" w:rsidR="00642E4F" w:rsidRDefault="00DF4FC3" w:rsidP="00642E4F">
      <w:pPr>
        <w:pStyle w:val="Akapitzlist"/>
      </w:pPr>
      <w:sdt>
        <w:sdt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485E0E9" w14:textId="77777777" w:rsidR="00642E4F" w:rsidRDefault="00DF4FC3" w:rsidP="00642E4F">
      <w:pPr>
        <w:pStyle w:val="Akapitzlist"/>
      </w:pPr>
      <w:sdt>
        <w:sdt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F1207F0" w14:textId="77777777" w:rsidR="00642E4F" w:rsidRDefault="00DF4FC3" w:rsidP="00642E4F">
      <w:pPr>
        <w:pStyle w:val="Akapitzlist"/>
      </w:pPr>
      <w:sdt>
        <w:sdt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31C74BFE" w14:textId="77777777" w:rsidR="00642E4F" w:rsidRPr="009172BE" w:rsidRDefault="00642E4F" w:rsidP="00642E4F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45BB25E4" w14:textId="41F8301B" w:rsidR="008746D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695A5F9C" w14:textId="08838A5D" w:rsidR="008746DC" w:rsidRDefault="008746DC">
      <w:pPr>
        <w:spacing w:after="160" w:line="259" w:lineRule="auto"/>
        <w:jc w:val="lef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28C75D95" w14:textId="77777777" w:rsidTr="00F5483D">
        <w:tc>
          <w:tcPr>
            <w:tcW w:w="551" w:type="dxa"/>
            <w:vAlign w:val="center"/>
          </w:tcPr>
          <w:p w14:paraId="37A974C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7AF17457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C093873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708B55B9" w14:textId="77777777" w:rsidTr="00F5483D">
        <w:tc>
          <w:tcPr>
            <w:tcW w:w="551" w:type="dxa"/>
            <w:vAlign w:val="center"/>
          </w:tcPr>
          <w:p w14:paraId="035DF3C0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465CBF5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6F24C44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2C648A60" w14:textId="68646DE4" w:rsidR="00642E4F" w:rsidRPr="00E31F29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281D5B92" w14:textId="77777777" w:rsidR="00642E4F" w:rsidRPr="00E31F29" w:rsidRDefault="00642E4F" w:rsidP="00642E4F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094EA996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9CCA627" w14:textId="77777777" w:rsidR="00642E4F" w:rsidRPr="00E31F29" w:rsidRDefault="00642E4F" w:rsidP="009C32FE">
      <w:pPr>
        <w:pStyle w:val="Akapitzlist"/>
        <w:numPr>
          <w:ilvl w:val="0"/>
          <w:numId w:val="1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7566ED99" w14:textId="77777777" w:rsidR="00642E4F" w:rsidRPr="004023F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14:paraId="08B60E5B" w14:textId="77777777" w:rsidR="00642E4F" w:rsidRDefault="00DF4FC3" w:rsidP="00642E4F">
      <w:pPr>
        <w:pStyle w:val="Akapitzlist"/>
        <w:jc w:val="center"/>
      </w:pPr>
      <w:sdt>
        <w:sdt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4B5171A1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E810CA7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07CF0A02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2CBFB011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50D23EA3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2CB9D17A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6FA5FC20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4DC64A6A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4B21A8D6" w14:textId="6406E580" w:rsidR="00642E4F" w:rsidRDefault="00642E4F" w:rsidP="009C32FE">
      <w:pPr>
        <w:pStyle w:val="Akapitzlist"/>
        <w:numPr>
          <w:ilvl w:val="0"/>
          <w:numId w:val="17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 w:rsidR="00DB35A3">
        <w:t xml:space="preserve"> </w:t>
      </w:r>
      <w:r>
        <w:t xml:space="preserve"> wobec osób fizycznych, od których dane osobowe bezpośrednio </w:t>
      </w:r>
      <w:r w:rsidR="000E20D3">
        <w:t xml:space="preserve">lub pośrednio pozyskałem </w:t>
      </w:r>
      <w:r>
        <w:t xml:space="preserve">w celu ubiegania się o udzielenie zamówienia publicznego w niniejszym postępowaniu. </w:t>
      </w:r>
    </w:p>
    <w:p w14:paraId="36D7EA3E" w14:textId="395FD393" w:rsidR="008746DC" w:rsidRDefault="00642E4F" w:rsidP="00BC51D1">
      <w:pPr>
        <w:pStyle w:val="Akapitzlist"/>
      </w:pPr>
      <w:r>
        <w:t xml:space="preserve">W przypadku, gdy wykonawca na moment składania oferty nie przekazuje Zamawiającemu </w:t>
      </w:r>
      <w:r w:rsidR="008746DC">
        <w:br w:type="page"/>
      </w:r>
    </w:p>
    <w:p w14:paraId="6556FBE5" w14:textId="04D9E94D" w:rsidR="00642E4F" w:rsidRDefault="00642E4F" w:rsidP="00642E4F">
      <w:pPr>
        <w:pStyle w:val="Akapitzlist"/>
      </w:pPr>
      <w:r>
        <w:lastRenderedPageBreak/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550A7E72" w14:textId="77777777" w:rsidR="00642E4F" w:rsidRPr="009172BE" w:rsidRDefault="00642E4F" w:rsidP="00642E4F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0EA1B7BB" w14:textId="77777777" w:rsidR="00642E4F" w:rsidRPr="00C24A43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t>Załącznikami do niniejszej oferty są:</w:t>
      </w:r>
    </w:p>
    <w:p w14:paraId="6D122C04" w14:textId="77777777" w:rsidR="00642E4F" w:rsidRPr="00C24A43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6D2F804C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14:paraId="39247F97" w14:textId="77777777" w:rsidR="00DB35A3" w:rsidRDefault="008746DC">
      <w:pPr>
        <w:spacing w:after="160" w:line="259" w:lineRule="auto"/>
        <w:jc w:val="left"/>
        <w:rPr>
          <w:bCs/>
          <w:iCs/>
        </w:rPr>
      </w:pPr>
      <w:r w:rsidRPr="008746DC">
        <w:rPr>
          <w:bCs/>
          <w:iCs/>
        </w:rPr>
        <w:t>* - niepotrzebne skreślić</w:t>
      </w:r>
    </w:p>
    <w:p w14:paraId="4BE4E396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3F975F5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0CA13F15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0FDD31C" w14:textId="77777777" w:rsidR="00DB35A3" w:rsidRDefault="00DB35A3" w:rsidP="00DB35A3">
      <w:pPr>
        <w:pStyle w:val="Akapitzlist"/>
        <w:numPr>
          <w:ilvl w:val="0"/>
          <w:numId w:val="21"/>
        </w:numPr>
        <w:spacing w:after="160" w:line="259" w:lineRule="auto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br w:type="page"/>
      </w:r>
    </w:p>
    <w:p w14:paraId="53BFABBD" w14:textId="592EE698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1 – </w:t>
      </w:r>
      <w:r w:rsidR="00BC51D1">
        <w:rPr>
          <w:b/>
          <w:i/>
        </w:rPr>
        <w:t>Formularz oferty – Część 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5415196F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2C4F1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6DE338F6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410D2F47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31DB7EA7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4C96879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45DB704F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0E706E1B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0A3CA866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87DA2FF" w14:textId="77777777" w:rsidR="00642E4F" w:rsidRDefault="00642E4F" w:rsidP="00642E4F">
      <w:pPr>
        <w:jc w:val="center"/>
      </w:pPr>
    </w:p>
    <w:p w14:paraId="16E2EB27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1A63FAD5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089A71AF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2807F1CF" w14:textId="03C2FEE1" w:rsidR="00642E4F" w:rsidRDefault="00BC51D1" w:rsidP="00642E4F">
      <w:pPr>
        <w:jc w:val="center"/>
        <w:rPr>
          <w:b/>
        </w:rPr>
      </w:pPr>
      <w:r>
        <w:rPr>
          <w:b/>
        </w:rPr>
        <w:t>CZĘŚĆ II</w:t>
      </w:r>
      <w:r w:rsidR="00642E4F">
        <w:rPr>
          <w:b/>
        </w:rPr>
        <w:t xml:space="preserve"> – </w:t>
      </w:r>
      <w:r w:rsidR="00642E4F" w:rsidRPr="00642E4F">
        <w:rPr>
          <w:b/>
        </w:rPr>
        <w:t>Dostawa systemu nagłośnienia dedykowanego dla imprez plenerowych</w:t>
      </w:r>
    </w:p>
    <w:p w14:paraId="53D4649F" w14:textId="43C7AD79" w:rsidR="00642E4F" w:rsidRDefault="00642E4F" w:rsidP="00642E4F">
      <w:r w:rsidRPr="009172BE">
        <w:t xml:space="preserve">ogłoszonym w Biuletynie Zamówień Publicznych </w:t>
      </w:r>
      <w:r w:rsidR="004212D1" w:rsidRPr="009172BE">
        <w:t xml:space="preserve">Nr </w:t>
      </w:r>
      <w:r w:rsidR="004212D1">
        <w:t>593393</w:t>
      </w:r>
      <w:r w:rsidR="004212D1" w:rsidRPr="00AA6230">
        <w:t xml:space="preserve"> z </w:t>
      </w:r>
      <w:r w:rsidR="004212D1" w:rsidRPr="009172BE">
        <w:t xml:space="preserve">dnia </w:t>
      </w:r>
      <w:r w:rsidR="004212D1">
        <w:t>09-09-2019 r.</w:t>
      </w:r>
      <w:r w:rsidR="00AA6230" w:rsidRPr="009172BE">
        <w:t xml:space="preserve"> </w:t>
      </w:r>
      <w:r w:rsidRPr="009172BE">
        <w:t xml:space="preserve">oraz na stronie internetowej zamawiającego </w:t>
      </w:r>
      <w:hyperlink r:id="rId10" w:history="1">
        <w:r w:rsidR="004212D1" w:rsidRPr="00DA292F">
          <w:rPr>
            <w:rStyle w:val="Hipercze"/>
          </w:rPr>
          <w:t>http://bip.mzgok.konin.pl</w:t>
        </w:r>
      </w:hyperlink>
      <w:r w:rsidR="004212D1">
        <w:t xml:space="preserve"> </w:t>
      </w:r>
      <w:bookmarkStart w:id="0" w:name="_GoBack"/>
      <w:bookmarkEnd w:id="0"/>
      <w:r w:rsidRPr="009172BE">
        <w:t>w siedzibie zamawiającego w miejscu publicznie dostępnym – tablica ogłoszeń</w:t>
      </w:r>
      <w:r>
        <w:t>.</w:t>
      </w:r>
    </w:p>
    <w:p w14:paraId="1624FA1C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5E6F1B0E" w14:textId="77777777" w:rsidR="008746DC" w:rsidRPr="008746DC" w:rsidRDefault="008746DC" w:rsidP="008746D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1432148A" w14:textId="646FF614" w:rsidR="00642E4F" w:rsidRPr="003C701F" w:rsidRDefault="00642E4F" w:rsidP="009C32FE">
      <w:pPr>
        <w:pStyle w:val="Akapitzlist"/>
        <w:numPr>
          <w:ilvl w:val="0"/>
          <w:numId w:val="18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604AA8C1" w14:textId="3561484A" w:rsidR="00642E4F" w:rsidRPr="009172BE" w:rsidRDefault="00642E4F" w:rsidP="00642E4F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</w:t>
      </w:r>
      <w:r w:rsidR="00BC51D1">
        <w:t xml:space="preserve"> obowiązku podatkowego, zgodnie </w:t>
      </w:r>
      <w:r>
        <w:t>z przepisami o podatku od towarów i usług</w:t>
      </w:r>
    </w:p>
    <w:p w14:paraId="2B38DDEA" w14:textId="77777777" w:rsidR="00642E4F" w:rsidRDefault="00642E4F" w:rsidP="00642E4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4C544C71" w14:textId="77777777" w:rsidR="008746DC" w:rsidRDefault="008746DC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7565D2F8" w14:textId="07665777" w:rsidR="00BC51D1" w:rsidRPr="00BC51D1" w:rsidRDefault="00642E4F" w:rsidP="00BC51D1">
      <w:pPr>
        <w:pStyle w:val="Akapitzlist"/>
        <w:rPr>
          <w:i/>
          <w:u w:val="single"/>
        </w:rPr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  <w:r w:rsidR="00E718F3">
        <w:rPr>
          <w:u w:val="single"/>
        </w:rPr>
        <w:t>.</w:t>
      </w:r>
      <w:r w:rsidR="00BC51D1" w:rsidRPr="00BC51D1">
        <w:rPr>
          <w:i/>
          <w:u w:val="single"/>
        </w:rPr>
        <w:t xml:space="preserve"> Jeżeli wybór oferty nie będzie prowadzić do powstania u Zamawiającego obowiązku podatkowego, Wykonawca nie ma obowiązku wypełniać pkt 2a.</w:t>
      </w:r>
    </w:p>
    <w:p w14:paraId="631D8029" w14:textId="78F78FCB" w:rsidR="00642E4F" w:rsidRPr="009172BE" w:rsidRDefault="00642E4F" w:rsidP="00642E4F">
      <w:pPr>
        <w:pStyle w:val="Akapitzlist"/>
      </w:pPr>
    </w:p>
    <w:p w14:paraId="2BAF91C0" w14:textId="77777777" w:rsidR="008746DC" w:rsidRDefault="008746DC" w:rsidP="008746D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7DCA9C8D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60E4D07F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451F7AF8" w14:textId="0BD09ED2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63BD45F9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6F323F0A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7D80E613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55076E4C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191F3C25" w14:textId="77777777" w:rsidR="00642E4F" w:rsidRPr="009172BE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5E530572" w14:textId="77777777" w:rsidR="00642E4F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3204D47C" w14:textId="77777777" w:rsidR="00642E4F" w:rsidRDefault="00DF4FC3" w:rsidP="00642E4F">
      <w:pPr>
        <w:pStyle w:val="Akapitzlist"/>
      </w:pPr>
      <w:sdt>
        <w:sdtPr>
          <w:id w:val="-154559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7E586C5D" w14:textId="77777777" w:rsidR="00642E4F" w:rsidRDefault="00DF4FC3" w:rsidP="00642E4F">
      <w:pPr>
        <w:pStyle w:val="Akapitzlist"/>
      </w:pPr>
      <w:sdt>
        <w:sdtPr>
          <w:id w:val="-7785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1422B64" w14:textId="77777777" w:rsidR="00642E4F" w:rsidRDefault="00DF4FC3" w:rsidP="00642E4F">
      <w:pPr>
        <w:pStyle w:val="Akapitzlist"/>
      </w:pPr>
      <w:sdt>
        <w:sdtPr>
          <w:id w:val="-14031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02875BB2" w14:textId="77777777" w:rsidR="00642E4F" w:rsidRDefault="00DF4FC3" w:rsidP="00642E4F">
      <w:pPr>
        <w:pStyle w:val="Akapitzlist"/>
      </w:pPr>
      <w:sdt>
        <w:sdtPr>
          <w:id w:val="-201498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1DD57044" w14:textId="77777777" w:rsidR="00642E4F" w:rsidRPr="009172BE" w:rsidRDefault="00642E4F" w:rsidP="00642E4F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2040A7D1" w14:textId="6895E682" w:rsidR="008746DC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59B8F93E" w14:textId="15DAB0E2" w:rsidR="008746DC" w:rsidRDefault="008746DC">
      <w:pPr>
        <w:spacing w:after="160" w:line="259" w:lineRule="auto"/>
        <w:jc w:val="lef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1A9222EC" w14:textId="77777777" w:rsidTr="00F5483D">
        <w:tc>
          <w:tcPr>
            <w:tcW w:w="551" w:type="dxa"/>
            <w:vAlign w:val="center"/>
          </w:tcPr>
          <w:p w14:paraId="6B72AF80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29C3B2A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53A9223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4D58D997" w14:textId="77777777" w:rsidTr="00F5483D">
        <w:tc>
          <w:tcPr>
            <w:tcW w:w="551" w:type="dxa"/>
            <w:vAlign w:val="center"/>
          </w:tcPr>
          <w:p w14:paraId="73527F23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3EE465E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5B259F30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64A057EF" w14:textId="683EAB96" w:rsidR="00642E4F" w:rsidRPr="00E31F29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 xml:space="preserve">W przypadku, gdy Wykonawca w celu potwierdzenia spełniania warunków udziału dot. </w:t>
      </w:r>
      <w:r w:rsidR="00DB35A3">
        <w:rPr>
          <w:u w:val="single"/>
        </w:rPr>
        <w:t>d</w:t>
      </w:r>
      <w:r w:rsidRPr="00E31F29">
        <w:rPr>
          <w:u w:val="single"/>
        </w:rPr>
        <w:t>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765A631B" w14:textId="77777777" w:rsidR="00642E4F" w:rsidRPr="00E31F29" w:rsidRDefault="00642E4F" w:rsidP="00642E4F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0499099C" w14:textId="77777777" w:rsidR="00642E4F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7E125074" w14:textId="77777777" w:rsidR="00642E4F" w:rsidRPr="00E31F29" w:rsidRDefault="00642E4F" w:rsidP="009C32FE">
      <w:pPr>
        <w:pStyle w:val="Akapitzlist"/>
        <w:numPr>
          <w:ilvl w:val="0"/>
          <w:numId w:val="18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277F9E8B" w14:textId="77777777" w:rsidR="00642E4F" w:rsidRPr="004023FC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>Czy Wykonawca jest małym/średnim przedsiębiorstwem?</w:t>
      </w:r>
    </w:p>
    <w:p w14:paraId="65F21190" w14:textId="77777777" w:rsidR="00642E4F" w:rsidRDefault="00DF4FC3" w:rsidP="00642E4F">
      <w:pPr>
        <w:pStyle w:val="Akapitzlist"/>
        <w:jc w:val="center"/>
      </w:pPr>
      <w:sdt>
        <w:sdtPr>
          <w:id w:val="167992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3009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12989DB4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3E6B472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44A539C7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11A66242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37144516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1FAB1EEE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02CE644F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62C77234" w14:textId="77777777" w:rsidR="008746DC" w:rsidRPr="008746DC" w:rsidRDefault="00642E4F" w:rsidP="008746D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48D2C514" w14:textId="252BCA68" w:rsidR="00642E4F" w:rsidRDefault="00642E4F" w:rsidP="009C32FE">
      <w:pPr>
        <w:pStyle w:val="Akapitzlist"/>
        <w:numPr>
          <w:ilvl w:val="0"/>
          <w:numId w:val="18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 w:rsidR="00DB35A3">
        <w:t xml:space="preserve"> </w:t>
      </w:r>
      <w:r>
        <w:t xml:space="preserve"> wobec osób fizycznych, od których dane osobowe bezpośr</w:t>
      </w:r>
      <w:r w:rsidR="000E20D3">
        <w:t xml:space="preserve">ednio lub pośrednio pozyskałem </w:t>
      </w:r>
      <w:r>
        <w:t xml:space="preserve">w celu ubiegania się o udzielenie zamówienia publicznego w niniejszym postępowaniu. </w:t>
      </w:r>
    </w:p>
    <w:p w14:paraId="5D83B25E" w14:textId="01C093DD" w:rsidR="008746DC" w:rsidRDefault="00642E4F" w:rsidP="00BC51D1">
      <w:pPr>
        <w:pStyle w:val="Akapitzlist"/>
      </w:pPr>
      <w:r>
        <w:t xml:space="preserve">W przypadku, gdy wykonawca na moment składania oferty nie przekazuje Zamawiającemu </w:t>
      </w:r>
      <w:r w:rsidR="008746DC">
        <w:br w:type="page"/>
      </w:r>
    </w:p>
    <w:p w14:paraId="58DF7DE2" w14:textId="1F5D68A1" w:rsidR="00642E4F" w:rsidRDefault="00642E4F" w:rsidP="00642E4F">
      <w:pPr>
        <w:pStyle w:val="Akapitzlist"/>
      </w:pPr>
      <w:r>
        <w:lastRenderedPageBreak/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10ED3D57" w14:textId="77777777" w:rsidR="00642E4F" w:rsidRPr="009172BE" w:rsidRDefault="00642E4F" w:rsidP="00642E4F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7856FE34" w14:textId="77777777" w:rsidR="00642E4F" w:rsidRPr="00C24A43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t>Załącznikami do niniejszej oferty są:</w:t>
      </w:r>
    </w:p>
    <w:p w14:paraId="3C631BA9" w14:textId="77777777" w:rsidR="00642E4F" w:rsidRPr="00C24A43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4128E528" w14:textId="77777777" w:rsidR="00642E4F" w:rsidRDefault="00642E4F" w:rsidP="009C32FE">
      <w:pPr>
        <w:pStyle w:val="Akapitzlist"/>
        <w:numPr>
          <w:ilvl w:val="0"/>
          <w:numId w:val="18"/>
        </w:numPr>
      </w:pPr>
      <w:r>
        <w:t>Ofertę niniejszą składamy na …….. kolejno ponumerowanych i podpisanych stronach.</w:t>
      </w:r>
    </w:p>
    <w:p w14:paraId="46632A6E" w14:textId="77777777" w:rsidR="00DB35A3" w:rsidRDefault="008746DC">
      <w:pPr>
        <w:spacing w:after="160" w:line="259" w:lineRule="auto"/>
        <w:jc w:val="left"/>
        <w:rPr>
          <w:bCs/>
          <w:iCs/>
        </w:rPr>
      </w:pPr>
      <w:r>
        <w:rPr>
          <w:bCs/>
          <w:iCs/>
        </w:rPr>
        <w:t>* - niepotrzebne skreślić</w:t>
      </w:r>
    </w:p>
    <w:p w14:paraId="1CA623CC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BF41A8D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4EAB559C" w14:textId="77777777" w:rsidR="00DB35A3" w:rsidRDefault="00DB35A3" w:rsidP="00DB35A3">
      <w:pPr>
        <w:pStyle w:val="Akapitzlist"/>
        <w:numPr>
          <w:ilvl w:val="0"/>
          <w:numId w:val="22"/>
        </w:numPr>
        <w:spacing w:after="160" w:line="259" w:lineRule="auto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br w:type="page"/>
      </w:r>
    </w:p>
    <w:p w14:paraId="0637F4F7" w14:textId="25E3EBF8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1 – </w:t>
      </w:r>
      <w:r w:rsidR="00BC51D1">
        <w:rPr>
          <w:b/>
          <w:i/>
        </w:rPr>
        <w:t>Formularz oferty – Część III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173EFBA0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D49C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7C3101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314BE9F7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85B6C64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765A12F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8976BDE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64121C82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25DC809E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6647F4E0" w14:textId="77777777" w:rsidR="00642E4F" w:rsidRDefault="00642E4F" w:rsidP="00642E4F">
      <w:pPr>
        <w:jc w:val="center"/>
      </w:pPr>
    </w:p>
    <w:p w14:paraId="718A27B6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5C22785D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31705C61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3E94D1DA" w14:textId="38B1D121" w:rsidR="00642E4F" w:rsidRDefault="00BC51D1" w:rsidP="00642E4F">
      <w:pPr>
        <w:jc w:val="center"/>
        <w:rPr>
          <w:b/>
        </w:rPr>
      </w:pPr>
      <w:r>
        <w:rPr>
          <w:b/>
        </w:rPr>
        <w:t>CZĘŚĆ III</w:t>
      </w:r>
      <w:r w:rsidR="00642E4F">
        <w:rPr>
          <w:b/>
        </w:rPr>
        <w:t xml:space="preserve"> – </w:t>
      </w:r>
      <w:r w:rsidR="00642E4F" w:rsidRPr="00642E4F">
        <w:rPr>
          <w:b/>
        </w:rPr>
        <w:t>Dostawa tablic edukacyjnych z grami edukacyjnymi</w:t>
      </w:r>
    </w:p>
    <w:p w14:paraId="6E435F26" w14:textId="021B97AF" w:rsidR="00642E4F" w:rsidRDefault="00642E4F" w:rsidP="00642E4F">
      <w:r w:rsidRPr="009172BE">
        <w:t xml:space="preserve">ogłoszonym w Biuletynie Zamówień Publicznych </w:t>
      </w:r>
      <w:r w:rsidR="004212D1" w:rsidRPr="009172BE">
        <w:t xml:space="preserve">Nr </w:t>
      </w:r>
      <w:r w:rsidR="004212D1">
        <w:t>593393</w:t>
      </w:r>
      <w:r w:rsidR="004212D1" w:rsidRPr="00AA6230">
        <w:t xml:space="preserve"> z </w:t>
      </w:r>
      <w:r w:rsidR="004212D1" w:rsidRPr="009172BE">
        <w:t xml:space="preserve">dnia </w:t>
      </w:r>
      <w:r w:rsidR="004212D1">
        <w:t>09-09-2019 r.</w:t>
      </w:r>
      <w:r w:rsidR="00AA6230" w:rsidRPr="009172BE">
        <w:t xml:space="preserve"> </w:t>
      </w:r>
      <w:r w:rsidRPr="009172BE">
        <w:t xml:space="preserve">oraz na stronie internetowej zamawiającego </w:t>
      </w:r>
      <w:hyperlink r:id="rId11" w:history="1">
        <w:r w:rsidR="004212D1" w:rsidRPr="00DA292F">
          <w:rPr>
            <w:rStyle w:val="Hipercze"/>
          </w:rPr>
          <w:t>http://bip.mzgok.konin.pl</w:t>
        </w:r>
      </w:hyperlink>
      <w:r w:rsidR="004212D1">
        <w:t xml:space="preserve"> </w:t>
      </w:r>
      <w:r w:rsidRPr="009172BE">
        <w:t>w siedzibie zamawiającego w miejscu publicznie dostępnym – tablica ogłoszeń</w:t>
      </w:r>
      <w:r>
        <w:t>.</w:t>
      </w:r>
    </w:p>
    <w:p w14:paraId="29A63588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590561E4" w14:textId="77777777" w:rsidR="008746DC" w:rsidRPr="008746DC" w:rsidRDefault="008746DC" w:rsidP="008746DC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5061AFAF" w14:textId="28DC4F2C" w:rsidR="00642E4F" w:rsidRPr="003C701F" w:rsidRDefault="00642E4F" w:rsidP="009C32FE">
      <w:pPr>
        <w:pStyle w:val="Akapitzlist"/>
        <w:numPr>
          <w:ilvl w:val="0"/>
          <w:numId w:val="19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4E9DA729" w14:textId="7CA932A4" w:rsidR="00642E4F" w:rsidRPr="009172BE" w:rsidRDefault="00642E4F" w:rsidP="00642E4F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</w:t>
      </w:r>
      <w:r w:rsidR="000E20D3">
        <w:t xml:space="preserve"> obowiązku podatkowego, zgodnie </w:t>
      </w:r>
      <w:r>
        <w:t>z przepisami o podatku od towarów i usług</w:t>
      </w:r>
    </w:p>
    <w:p w14:paraId="1122C0E4" w14:textId="77777777" w:rsidR="00642E4F" w:rsidRDefault="00642E4F" w:rsidP="00642E4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1E19CBF2" w14:textId="77777777" w:rsidR="008746DC" w:rsidRDefault="008746DC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75691CF9" w14:textId="5C897311" w:rsidR="00BC51D1" w:rsidRPr="00BC51D1" w:rsidRDefault="00642E4F" w:rsidP="00BC51D1">
      <w:pPr>
        <w:pStyle w:val="Akapitzlist"/>
        <w:rPr>
          <w:i/>
          <w:u w:val="single"/>
        </w:rPr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  <w:r w:rsidR="00BC51D1" w:rsidRPr="00BC51D1">
        <w:rPr>
          <w:i/>
          <w:u w:val="single"/>
        </w:rPr>
        <w:t xml:space="preserve"> Jeżeli wybór oferty nie będzie prowadzić do powstania u Zamawiającego obowiązku podatkowego, Wykonawca nie ma obowiązku wypełniać pkt 2a.</w:t>
      </w:r>
    </w:p>
    <w:p w14:paraId="4B9D6DB3" w14:textId="35A88C44" w:rsidR="00642E4F" w:rsidRPr="009172BE" w:rsidRDefault="00642E4F" w:rsidP="00642E4F">
      <w:pPr>
        <w:pStyle w:val="Akapitzlist"/>
      </w:pPr>
    </w:p>
    <w:p w14:paraId="24687D66" w14:textId="77777777" w:rsidR="008746DC" w:rsidRDefault="008746DC" w:rsidP="008746DC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71863B13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459539F1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08DCBE14" w14:textId="341E53FE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1774AB7B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71E35995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609FD36B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6E7EAB80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0C864277" w14:textId="77777777" w:rsidR="00642E4F" w:rsidRPr="009172BE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15B0978A" w14:textId="77777777" w:rsidR="00642E4F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32B24779" w14:textId="77777777" w:rsidR="00642E4F" w:rsidRDefault="00DF4FC3" w:rsidP="00642E4F">
      <w:pPr>
        <w:pStyle w:val="Akapitzlist"/>
      </w:pPr>
      <w:sdt>
        <w:sdtPr>
          <w:id w:val="105297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7C6CCB97" w14:textId="77777777" w:rsidR="00642E4F" w:rsidRDefault="00DF4FC3" w:rsidP="00642E4F">
      <w:pPr>
        <w:pStyle w:val="Akapitzlist"/>
      </w:pPr>
      <w:sdt>
        <w:sdtPr>
          <w:id w:val="15381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74CB4980" w14:textId="77777777" w:rsidR="00642E4F" w:rsidRDefault="00DF4FC3" w:rsidP="00642E4F">
      <w:pPr>
        <w:pStyle w:val="Akapitzlist"/>
      </w:pPr>
      <w:sdt>
        <w:sdtPr>
          <w:id w:val="182801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5CFB833" w14:textId="77777777" w:rsidR="00642E4F" w:rsidRDefault="00DF4FC3" w:rsidP="00642E4F">
      <w:pPr>
        <w:pStyle w:val="Akapitzlist"/>
      </w:pPr>
      <w:sdt>
        <w:sdtPr>
          <w:id w:val="-66809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7CDA4A60" w14:textId="77777777" w:rsidR="00642E4F" w:rsidRPr="009172BE" w:rsidRDefault="00642E4F" w:rsidP="00642E4F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5D643A83" w14:textId="5D3FA6EA" w:rsidR="008746DC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6DF33EB0" w14:textId="2AB5206F" w:rsidR="008746DC" w:rsidRDefault="008746DC">
      <w:pPr>
        <w:spacing w:after="160" w:line="259" w:lineRule="auto"/>
        <w:jc w:val="lef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237DC168" w14:textId="77777777" w:rsidTr="00F5483D">
        <w:tc>
          <w:tcPr>
            <w:tcW w:w="551" w:type="dxa"/>
            <w:vAlign w:val="center"/>
          </w:tcPr>
          <w:p w14:paraId="69259452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61B7FABC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6A1ADC2E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5F4BDE5A" w14:textId="77777777" w:rsidTr="00F5483D">
        <w:tc>
          <w:tcPr>
            <w:tcW w:w="551" w:type="dxa"/>
            <w:vAlign w:val="center"/>
          </w:tcPr>
          <w:p w14:paraId="2A716D74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5C80B73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51024632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7C9E1C00" w14:textId="4749914D" w:rsidR="00642E4F" w:rsidRPr="00E31F29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58A52F20" w14:textId="77777777" w:rsidR="00642E4F" w:rsidRPr="00E31F29" w:rsidRDefault="00642E4F" w:rsidP="00642E4F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540DB3AB" w14:textId="77777777" w:rsidR="00642E4F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CB2872E" w14:textId="77777777" w:rsidR="00642E4F" w:rsidRPr="00E31F29" w:rsidRDefault="00642E4F" w:rsidP="009C32FE">
      <w:pPr>
        <w:pStyle w:val="Akapitzlist"/>
        <w:numPr>
          <w:ilvl w:val="0"/>
          <w:numId w:val="19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7D8FC0F2" w14:textId="77777777" w:rsidR="00642E4F" w:rsidRPr="004023FC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>Czy Wykonawca jest małym/średnim przedsiębiorstwem?</w:t>
      </w:r>
    </w:p>
    <w:p w14:paraId="0EE9F13D" w14:textId="77777777" w:rsidR="00642E4F" w:rsidRDefault="00DF4FC3" w:rsidP="00642E4F">
      <w:pPr>
        <w:pStyle w:val="Akapitzlist"/>
        <w:jc w:val="center"/>
      </w:pPr>
      <w:sdt>
        <w:sdtPr>
          <w:id w:val="-87684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-211928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3FD8653C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6BB091DA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6FD836FA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54C20C7B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3365A7AC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5DDE34EB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30A1077E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2CA94ABC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75A4DF97" w14:textId="4B7BC1B1" w:rsidR="00642E4F" w:rsidRDefault="00642E4F" w:rsidP="009C32FE">
      <w:pPr>
        <w:pStyle w:val="Akapitzlist"/>
        <w:numPr>
          <w:ilvl w:val="0"/>
          <w:numId w:val="19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 w:rsidR="00DB35A3">
        <w:t xml:space="preserve"> </w:t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08724FA8" w14:textId="77777777" w:rsidR="008746DC" w:rsidRDefault="00642E4F" w:rsidP="00642E4F">
      <w:pPr>
        <w:pStyle w:val="Akapitzlist"/>
      </w:pPr>
      <w:r>
        <w:t xml:space="preserve">W przypadku, gdy wykonawca na moment składania oferty nie przekazuje Zamawiającemu </w:t>
      </w:r>
    </w:p>
    <w:p w14:paraId="10F31459" w14:textId="01AA02D7" w:rsidR="008746DC" w:rsidRDefault="008746DC">
      <w:pPr>
        <w:spacing w:after="160" w:line="259" w:lineRule="auto"/>
        <w:jc w:val="left"/>
      </w:pPr>
    </w:p>
    <w:p w14:paraId="5122A721" w14:textId="2466A5CB" w:rsidR="00642E4F" w:rsidRDefault="00642E4F" w:rsidP="00642E4F">
      <w:pPr>
        <w:pStyle w:val="Akapitzlist"/>
      </w:pPr>
      <w:r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39727FD2" w14:textId="77777777" w:rsidR="00642E4F" w:rsidRPr="009172BE" w:rsidRDefault="00642E4F" w:rsidP="00642E4F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789E652A" w14:textId="77777777" w:rsidR="00642E4F" w:rsidRPr="00C24A43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t>Załącznikami do niniejszej oferty są:</w:t>
      </w:r>
    </w:p>
    <w:p w14:paraId="6F9C0034" w14:textId="77777777" w:rsidR="00642E4F" w:rsidRPr="00C24A43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4EC0C626" w14:textId="77777777" w:rsidR="00642E4F" w:rsidRDefault="00642E4F" w:rsidP="009C32FE">
      <w:pPr>
        <w:pStyle w:val="Akapitzlist"/>
        <w:numPr>
          <w:ilvl w:val="0"/>
          <w:numId w:val="19"/>
        </w:numPr>
      </w:pPr>
      <w:r>
        <w:t>Ofertę niniejszą składamy na …….. kolejno ponumerowanych i podpisanych stronach.</w:t>
      </w:r>
    </w:p>
    <w:p w14:paraId="41FFDF1A" w14:textId="77777777" w:rsidR="00DB35A3" w:rsidRDefault="008746DC">
      <w:pPr>
        <w:spacing w:after="160" w:line="259" w:lineRule="auto"/>
        <w:jc w:val="left"/>
        <w:rPr>
          <w:bCs/>
          <w:iCs/>
        </w:rPr>
      </w:pPr>
      <w:r>
        <w:rPr>
          <w:bCs/>
          <w:iCs/>
        </w:rPr>
        <w:t>* - niepotrzebne skreślić</w:t>
      </w:r>
    </w:p>
    <w:p w14:paraId="067DA2CA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148714B0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1D31637B" w14:textId="77777777" w:rsidR="00DB35A3" w:rsidRDefault="00DB35A3" w:rsidP="00DB35A3">
      <w:pPr>
        <w:pStyle w:val="Akapitzlist"/>
        <w:numPr>
          <w:ilvl w:val="0"/>
          <w:numId w:val="23"/>
        </w:numPr>
        <w:spacing w:after="160" w:line="259" w:lineRule="auto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br w:type="page"/>
      </w:r>
    </w:p>
    <w:p w14:paraId="61A600CF" w14:textId="185CBF5A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  <w:r w:rsidR="008E5B2B">
        <w:rPr>
          <w:b/>
          <w:i/>
        </w:rPr>
        <w:br/>
        <w:t>Dotyczy części I, II, III</w:t>
      </w:r>
      <w:r w:rsidR="00BC51D1">
        <w:rPr>
          <w:b/>
          <w:i/>
        </w:rPr>
        <w:t xml:space="preserve">,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023FC" w14:paraId="3A0BEAAA" w14:textId="77777777" w:rsidTr="00BC51D1">
        <w:trPr>
          <w:trHeight w:val="236"/>
        </w:trPr>
        <w:tc>
          <w:tcPr>
            <w:tcW w:w="4248" w:type="dxa"/>
          </w:tcPr>
          <w:p w14:paraId="3879F72A" w14:textId="77777777" w:rsidR="004023FC" w:rsidRDefault="004023FC" w:rsidP="00AD64C6">
            <w:pPr>
              <w:rPr>
                <w:b/>
              </w:rPr>
            </w:pPr>
          </w:p>
        </w:tc>
      </w:tr>
      <w:tr w:rsidR="004023FC" w14:paraId="1A094817" w14:textId="77777777" w:rsidTr="00AD64C6">
        <w:tc>
          <w:tcPr>
            <w:tcW w:w="4248" w:type="dxa"/>
          </w:tcPr>
          <w:p w14:paraId="76363E84" w14:textId="77777777" w:rsidR="004023FC" w:rsidRPr="004023FC" w:rsidRDefault="004023FC" w:rsidP="00BC51D1">
            <w:r>
              <w:t>(Pieczęć Wykonawcy/ów)</w:t>
            </w:r>
          </w:p>
        </w:tc>
      </w:tr>
    </w:tbl>
    <w:p w14:paraId="711F50D3" w14:textId="77777777" w:rsidR="004023FC" w:rsidRDefault="004023FC" w:rsidP="004023FC">
      <w:pPr>
        <w:jc w:val="right"/>
      </w:pPr>
    </w:p>
    <w:p w14:paraId="596CB0E0" w14:textId="77777777"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14:paraId="39CA75E4" w14:textId="67B161D9" w:rsidR="004023FC" w:rsidRDefault="00642E4F" w:rsidP="004023FC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4023FC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4023FC" w:rsidRPr="00642E4F">
        <w:rPr>
          <w:b/>
        </w:rPr>
        <w:t>”</w:t>
      </w:r>
    </w:p>
    <w:p w14:paraId="6E3CDA11" w14:textId="77777777" w:rsidR="00E718F3" w:rsidRDefault="00E718F3" w:rsidP="00E718F3">
      <w:pPr>
        <w:jc w:val="center"/>
        <w:rPr>
          <w:b/>
        </w:rPr>
      </w:pPr>
      <w:r>
        <w:rPr>
          <w:b/>
        </w:rPr>
        <w:t>Część  ………………………………………………………………………….</w:t>
      </w:r>
    </w:p>
    <w:p w14:paraId="2F86C19A" w14:textId="77777777" w:rsidR="00E718F3" w:rsidRPr="00BC51D1" w:rsidRDefault="00E718F3" w:rsidP="00E718F3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podać numer części i nazwę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14:paraId="1B20D79B" w14:textId="77777777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6020723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6D883DB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B4766F7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D45D59E" w14:textId="02F0A66C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  <w:r w:rsidR="00322871">
              <w:rPr>
                <w:b/>
              </w:rPr>
              <w:t>/e-mail</w:t>
            </w:r>
          </w:p>
        </w:tc>
      </w:tr>
      <w:tr w:rsidR="004023FC" w14:paraId="3327BC53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55FC1A8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43931A0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7D5ADFC6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47AF95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02B14625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167083C9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757C825E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44A253DF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787871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2587C6EB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65DCAA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5D8C48EC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9D67E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4C64667" w14:textId="77777777" w:rsidR="004023FC" w:rsidRDefault="004023FC" w:rsidP="004023FC">
            <w:pPr>
              <w:spacing w:line="240" w:lineRule="auto"/>
              <w:jc w:val="center"/>
            </w:pPr>
          </w:p>
        </w:tc>
      </w:tr>
    </w:tbl>
    <w:p w14:paraId="64E6F59E" w14:textId="77777777" w:rsidR="004023FC" w:rsidRDefault="004023FC" w:rsidP="004023FC"/>
    <w:p w14:paraId="0B699CD9" w14:textId="77777777" w:rsidR="004023FC" w:rsidRDefault="004023FC" w:rsidP="004023FC">
      <w:r>
        <w:t>* - należy wymienić wszystkich Wykonawców składających ofertę wspólną</w:t>
      </w:r>
    </w:p>
    <w:p w14:paraId="6DB2DA44" w14:textId="77777777" w:rsidR="004023FC" w:rsidRDefault="004023FC" w:rsidP="004023FC"/>
    <w:p w14:paraId="016C4DB4" w14:textId="77777777"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14:paraId="32EDB48E" w14:textId="77777777"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14:paraId="64346DF9" w14:textId="77777777" w:rsidR="004023FC" w:rsidRDefault="004023FC" w:rsidP="004023FC"/>
    <w:p w14:paraId="4A6BCC40" w14:textId="77777777"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14:paraId="24878CDE" w14:textId="77777777"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F33DD69" w14:textId="29502A94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  <w:r w:rsidR="008E5B2B">
        <w:rPr>
          <w:b/>
          <w:i/>
        </w:rPr>
        <w:br/>
        <w:t>Dotyczy części I, II, III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023FC" w14:paraId="471D0497" w14:textId="77777777" w:rsidTr="00034729">
        <w:trPr>
          <w:trHeight w:val="66"/>
        </w:trPr>
        <w:tc>
          <w:tcPr>
            <w:tcW w:w="4248" w:type="dxa"/>
          </w:tcPr>
          <w:p w14:paraId="03C21144" w14:textId="77777777" w:rsidR="004023FC" w:rsidRDefault="004023FC" w:rsidP="00E351CC">
            <w:pPr>
              <w:rPr>
                <w:b/>
              </w:rPr>
            </w:pPr>
          </w:p>
        </w:tc>
      </w:tr>
      <w:tr w:rsidR="004023FC" w14:paraId="7A72825B" w14:textId="77777777" w:rsidTr="00E351CC">
        <w:tc>
          <w:tcPr>
            <w:tcW w:w="4248" w:type="dxa"/>
          </w:tcPr>
          <w:p w14:paraId="3F45F91C" w14:textId="77777777" w:rsidR="004023FC" w:rsidRPr="004023FC" w:rsidRDefault="004023FC" w:rsidP="00034729">
            <w:r>
              <w:t>(Pieczęć Wykonawcy/ów)</w:t>
            </w:r>
          </w:p>
        </w:tc>
      </w:tr>
    </w:tbl>
    <w:p w14:paraId="15FFDF70" w14:textId="77777777" w:rsidR="00E351CC" w:rsidRDefault="00E351CC" w:rsidP="004023FC">
      <w:pPr>
        <w:jc w:val="center"/>
        <w:rPr>
          <w:b/>
        </w:rPr>
      </w:pPr>
    </w:p>
    <w:p w14:paraId="142B8144" w14:textId="77777777" w:rsidR="004023FC" w:rsidRDefault="00E351CC" w:rsidP="00E351CC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7EBED844" w14:textId="74B63E0F" w:rsidR="00176688" w:rsidRDefault="00642E4F" w:rsidP="00176688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176688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176688" w:rsidRPr="00642E4F">
        <w:rPr>
          <w:b/>
        </w:rPr>
        <w:t>”</w:t>
      </w:r>
    </w:p>
    <w:p w14:paraId="037E371A" w14:textId="7E412B00" w:rsidR="00BC51D1" w:rsidRDefault="00BC51D1" w:rsidP="00176688">
      <w:pPr>
        <w:jc w:val="center"/>
        <w:rPr>
          <w:b/>
        </w:rPr>
      </w:pPr>
      <w:r>
        <w:rPr>
          <w:b/>
        </w:rPr>
        <w:t>Część  ………………………………………………………………………….</w:t>
      </w:r>
    </w:p>
    <w:p w14:paraId="1D0FB28A" w14:textId="08217690" w:rsidR="00BC51D1" w:rsidRPr="00BC51D1" w:rsidRDefault="00BC51D1" w:rsidP="00176688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podać numer części i nazwę </w:t>
      </w:r>
    </w:p>
    <w:p w14:paraId="7A7B97AB" w14:textId="77777777" w:rsidR="00176688" w:rsidRDefault="00176688" w:rsidP="00176688"/>
    <w:p w14:paraId="72767BC5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657E0354" w14:textId="77777777" w:rsidR="00176688" w:rsidRDefault="00176688" w:rsidP="00176688"/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480FF8E4" w14:textId="77777777" w:rsidR="00176688" w:rsidRDefault="00176688" w:rsidP="00176688"/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14:paraId="7F4CC164" w14:textId="682364AC"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</w:t>
      </w:r>
      <w:r w:rsidR="00364128">
        <w:t>odstawie art. 24 ust 1 pkt 12-23</w:t>
      </w:r>
      <w:r w:rsidRPr="00176688">
        <w:t xml:space="preserve"> ustawy i art. 24 ust. 5 pkt 1 ustawy**.</w:t>
      </w:r>
    </w:p>
    <w:p w14:paraId="218CB254" w14:textId="77777777" w:rsidR="00154211" w:rsidRDefault="00154211">
      <w:pPr>
        <w:spacing w:after="160" w:line="259" w:lineRule="auto"/>
        <w:jc w:val="left"/>
      </w:pPr>
      <w:r>
        <w:br w:type="page"/>
      </w:r>
    </w:p>
    <w:p w14:paraId="3EA4041A" w14:textId="472CECFE" w:rsidR="00176688" w:rsidRDefault="00176688" w:rsidP="00176688">
      <w:pPr>
        <w:pStyle w:val="Akapitzlist"/>
        <w:numPr>
          <w:ilvl w:val="0"/>
          <w:numId w:val="10"/>
        </w:numPr>
      </w:pPr>
      <w:r w:rsidRPr="00176688">
        <w:lastRenderedPageBreak/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14:paraId="353E2D24" w14:textId="77777777"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14:paraId="2D5693CC" w14:textId="77777777"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14:paraId="6D70CB27" w14:textId="77777777"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77777777"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14:paraId="64D99030" w14:textId="77777777" w:rsidR="00176688" w:rsidRDefault="00176688" w:rsidP="00176688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</w:t>
      </w:r>
    </w:p>
    <w:p w14:paraId="097D5D01" w14:textId="77777777" w:rsidR="00176688" w:rsidRPr="00176688" w:rsidRDefault="00176688" w:rsidP="00176688">
      <w:pPr>
        <w:pStyle w:val="Akapitzlist"/>
        <w:ind w:left="851"/>
        <w:jc w:val="left"/>
      </w:pPr>
      <w:r>
        <w:t>nie podlega/ją wykluczeniu z postępowania o udzielenie zamówienia.</w:t>
      </w:r>
    </w:p>
    <w:p w14:paraId="2965A17E" w14:textId="77777777"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70264AA" w14:textId="37FDA9ED"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  <w:r w:rsidR="008E5B2B">
        <w:rPr>
          <w:b/>
          <w:i/>
        </w:rPr>
        <w:br/>
        <w:t>Dotyczy części I, II, III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176688" w14:paraId="25A6D1D4" w14:textId="77777777" w:rsidTr="00034729">
        <w:trPr>
          <w:trHeight w:val="66"/>
        </w:trPr>
        <w:tc>
          <w:tcPr>
            <w:tcW w:w="4248" w:type="dxa"/>
          </w:tcPr>
          <w:p w14:paraId="21DC90AC" w14:textId="77777777" w:rsidR="00176688" w:rsidRDefault="00176688" w:rsidP="00AD64C6">
            <w:pPr>
              <w:rPr>
                <w:b/>
              </w:rPr>
            </w:pPr>
          </w:p>
        </w:tc>
      </w:tr>
      <w:tr w:rsidR="00176688" w14:paraId="404F2B8B" w14:textId="77777777" w:rsidTr="00AD64C6">
        <w:tc>
          <w:tcPr>
            <w:tcW w:w="4248" w:type="dxa"/>
          </w:tcPr>
          <w:p w14:paraId="0BCC8677" w14:textId="77777777" w:rsidR="00176688" w:rsidRPr="004023FC" w:rsidRDefault="00176688" w:rsidP="00034729">
            <w:r>
              <w:t>(Pieczęć Wykonawcy/ów)</w:t>
            </w:r>
          </w:p>
        </w:tc>
      </w:tr>
    </w:tbl>
    <w:p w14:paraId="384642B2" w14:textId="77777777" w:rsidR="00176688" w:rsidRDefault="00176688" w:rsidP="00176688">
      <w:pPr>
        <w:jc w:val="center"/>
        <w:rPr>
          <w:b/>
        </w:rPr>
      </w:pP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176688">
      <w:pPr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433E02CC" w14:textId="238AF2B1" w:rsidR="00176688" w:rsidRDefault="00642E4F" w:rsidP="00176688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176688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176688" w:rsidRPr="00642E4F">
        <w:rPr>
          <w:b/>
        </w:rPr>
        <w:t>”</w:t>
      </w:r>
    </w:p>
    <w:p w14:paraId="619A0A68" w14:textId="77777777" w:rsidR="00034729" w:rsidRPr="00034729" w:rsidRDefault="00034729" w:rsidP="00034729">
      <w:pPr>
        <w:jc w:val="center"/>
        <w:rPr>
          <w:b/>
        </w:rPr>
      </w:pPr>
      <w:r w:rsidRPr="00034729">
        <w:rPr>
          <w:b/>
        </w:rPr>
        <w:t>Część  ………………………………………………………………………….</w:t>
      </w:r>
    </w:p>
    <w:p w14:paraId="6D8E143E" w14:textId="6536A2BF" w:rsidR="00034729" w:rsidRPr="00034729" w:rsidRDefault="00034729" w:rsidP="00034729">
      <w:pPr>
        <w:jc w:val="center"/>
        <w:rPr>
          <w:b/>
          <w:vertAlign w:val="superscript"/>
        </w:rPr>
      </w:pPr>
      <w:r w:rsidRPr="00034729">
        <w:rPr>
          <w:b/>
          <w:vertAlign w:val="superscript"/>
        </w:rPr>
        <w:t>podać numer części i nazwę</w:t>
      </w:r>
    </w:p>
    <w:p w14:paraId="3CFE2FEA" w14:textId="77777777" w:rsidR="00176688" w:rsidRDefault="00176688" w:rsidP="00176688"/>
    <w:p w14:paraId="7E80FBBF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76B87C76" w14:textId="77777777" w:rsidR="00176688" w:rsidRDefault="00176688" w:rsidP="00176688"/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80EF366" w14:textId="77777777" w:rsidR="00176688" w:rsidRDefault="00176688" w:rsidP="00176688"/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14:paraId="762BF283" w14:textId="77777777"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14:paraId="3B5ECED2" w14:textId="77777777" w:rsidR="00154211" w:rsidRDefault="00154211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F0379D0" w14:textId="2DA20321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lastRenderedPageBreak/>
        <w:t>INFORMACJA W ZWIĄZKU Z POLEGANIEM NA ZASOBACH INNYCH PODMIOTÓW**:</w:t>
      </w:r>
    </w:p>
    <w:p w14:paraId="1364DB89" w14:textId="77777777"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77777777" w:rsidR="00176688" w:rsidRPr="00176688" w:rsidRDefault="00176688" w:rsidP="00176688">
      <w:pPr>
        <w:pStyle w:val="Akapitzlist"/>
        <w:ind w:left="1080"/>
      </w:pPr>
      <w:r w:rsidRPr="00176688">
        <w:t>…………………………………………………….……………………………………………………..…….</w:t>
      </w:r>
    </w:p>
    <w:p w14:paraId="7981C7CA" w14:textId="77777777"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14:paraId="02DA8413" w14:textId="77777777"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14:paraId="140991C4" w14:textId="77777777"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14:paraId="4E29BCE9" w14:textId="77777777" w:rsidR="00176688" w:rsidRP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podmiotu).</w:t>
      </w:r>
    </w:p>
    <w:p w14:paraId="324103AC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Pr="00176688" w:rsidRDefault="00176688" w:rsidP="00642E4F">
      <w:r>
        <w:t>** niepotrzebne skreślić</w:t>
      </w:r>
    </w:p>
    <w:sectPr w:rsidR="00176688" w:rsidRPr="00176688" w:rsidSect="004023FC">
      <w:headerReference w:type="default" r:id="rId12"/>
      <w:footerReference w:type="default" r:id="rId13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8212" w14:textId="77777777" w:rsidR="00DF4FC3" w:rsidRDefault="00DF4FC3" w:rsidP="008243C2">
      <w:pPr>
        <w:spacing w:after="0" w:line="240" w:lineRule="auto"/>
      </w:pPr>
      <w:r>
        <w:separator/>
      </w:r>
    </w:p>
  </w:endnote>
  <w:endnote w:type="continuationSeparator" w:id="0">
    <w:p w14:paraId="5D587259" w14:textId="77777777" w:rsidR="00DF4FC3" w:rsidRDefault="00DF4FC3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4023FC"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03977342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14:paraId="39937093" w14:textId="77777777" w:rsidR="00AD64C6" w:rsidRDefault="00AD64C6" w:rsidP="002157DF">
    <w:pPr>
      <w:pStyle w:val="Stopka"/>
      <w:rPr>
        <w:rFonts w:cs="Tahoma"/>
        <w:sz w:val="16"/>
      </w:rPr>
    </w:pPr>
  </w:p>
  <w:p w14:paraId="68528D31" w14:textId="77777777" w:rsidR="00AD64C6" w:rsidRDefault="00AD64C6" w:rsidP="002157DF">
    <w:pPr>
      <w:pStyle w:val="Stopka"/>
      <w:rPr>
        <w:rFonts w:cs="Tahoma"/>
        <w:sz w:val="16"/>
      </w:rPr>
    </w:pPr>
  </w:p>
  <w:p w14:paraId="41FF902E" w14:textId="77777777"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EF99" w14:textId="77777777" w:rsidR="00DF4FC3" w:rsidRDefault="00DF4FC3" w:rsidP="008243C2">
      <w:pPr>
        <w:spacing w:after="0" w:line="240" w:lineRule="auto"/>
      </w:pPr>
      <w:r>
        <w:separator/>
      </w:r>
    </w:p>
  </w:footnote>
  <w:footnote w:type="continuationSeparator" w:id="0">
    <w:p w14:paraId="750F5B91" w14:textId="77777777" w:rsidR="00DF4FC3" w:rsidRDefault="00DF4FC3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77777777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4FF6664" wp14:editId="4507D675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4"/>
  </w:num>
  <w:num w:numId="8">
    <w:abstractNumId w:val="22"/>
  </w:num>
  <w:num w:numId="9">
    <w:abstractNumId w:val="21"/>
  </w:num>
  <w:num w:numId="10">
    <w:abstractNumId w:val="9"/>
  </w:num>
  <w:num w:numId="11">
    <w:abstractNumId w:val="20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  <w:num w:numId="20">
    <w:abstractNumId w:val="5"/>
  </w:num>
  <w:num w:numId="21">
    <w:abstractNumId w:val="14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11497"/>
    <w:rsid w:val="00034729"/>
    <w:rsid w:val="00043E5D"/>
    <w:rsid w:val="000A0180"/>
    <w:rsid w:val="000E20D3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35C44"/>
    <w:rsid w:val="00343633"/>
    <w:rsid w:val="00364128"/>
    <w:rsid w:val="003779E2"/>
    <w:rsid w:val="003C701F"/>
    <w:rsid w:val="003D108E"/>
    <w:rsid w:val="004023FC"/>
    <w:rsid w:val="004212D1"/>
    <w:rsid w:val="00463C57"/>
    <w:rsid w:val="00464500"/>
    <w:rsid w:val="0049155B"/>
    <w:rsid w:val="005055C2"/>
    <w:rsid w:val="005406E0"/>
    <w:rsid w:val="00642E4F"/>
    <w:rsid w:val="006756FB"/>
    <w:rsid w:val="00696457"/>
    <w:rsid w:val="006A7CB9"/>
    <w:rsid w:val="007264A9"/>
    <w:rsid w:val="00822C18"/>
    <w:rsid w:val="008243C2"/>
    <w:rsid w:val="00842D01"/>
    <w:rsid w:val="008746DC"/>
    <w:rsid w:val="0089156F"/>
    <w:rsid w:val="008E5B2B"/>
    <w:rsid w:val="00906AED"/>
    <w:rsid w:val="009172BE"/>
    <w:rsid w:val="009245A4"/>
    <w:rsid w:val="009A0B9F"/>
    <w:rsid w:val="009C32FE"/>
    <w:rsid w:val="009C74E5"/>
    <w:rsid w:val="00A821D1"/>
    <w:rsid w:val="00AA6230"/>
    <w:rsid w:val="00AD64C6"/>
    <w:rsid w:val="00B23E31"/>
    <w:rsid w:val="00BC51D1"/>
    <w:rsid w:val="00C24A43"/>
    <w:rsid w:val="00C95DA6"/>
    <w:rsid w:val="00DB35A3"/>
    <w:rsid w:val="00DC46A1"/>
    <w:rsid w:val="00DF4FC3"/>
    <w:rsid w:val="00DF7D29"/>
    <w:rsid w:val="00E31F29"/>
    <w:rsid w:val="00E351CC"/>
    <w:rsid w:val="00E5332B"/>
    <w:rsid w:val="00E650C4"/>
    <w:rsid w:val="00E718F3"/>
    <w:rsid w:val="00EE3D16"/>
    <w:rsid w:val="00EE768C"/>
    <w:rsid w:val="00EF77F8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mzgok.koni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A22BC-F774-4E54-94E3-25AF23D3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4503</Words>
  <Characters>27018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Różycki</dc:creator>
  <cp:lastModifiedBy>MIRKA</cp:lastModifiedBy>
  <cp:revision>5</cp:revision>
  <dcterms:created xsi:type="dcterms:W3CDTF">2019-09-03T11:11:00Z</dcterms:created>
  <dcterms:modified xsi:type="dcterms:W3CDTF">2019-09-09T10:02:00Z</dcterms:modified>
</cp:coreProperties>
</file>